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DDE-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PICUÍ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Nº 6/202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, de 14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fevereiro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ANUÊNCIA DO PARCEIRO DE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inscrito (a) no CPF/CNPJ sob o nº _________________________________, declara concordância e interesse em desenvolver O Projeto de Ensino intitulado “__________________________________”, vinculada ao Campus </w:t>
      </w:r>
      <w:r w:rsidDel="00000000" w:rsidR="00000000" w:rsidRPr="00000000">
        <w:rPr>
          <w:rFonts w:ascii="Arial" w:cs="Arial" w:eastAsia="Arial" w:hAnsi="Arial"/>
          <w:rtl w:val="0"/>
        </w:rPr>
        <w:t xml:space="preserve">Picuí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Instituto Federal de Educação, Ciência e Tecnologia da Paraíba.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175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before="120" w:line="276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Dados da instituição (se houver)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Nome/identificação da instituição: ____________________________________________________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Nome/identificação do responsável: __________________________________________________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Contato (telefone/e-mail): 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8"/>
              </w:tabs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Cajazeiras, ____ de _______________ de ____________.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Parceiro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Rule="auto"/>
        <w:ind w:left="5839" w:firstLine="0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568" w:left="940" w:right="940" w:header="426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9" w:hanging="5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009" w:hanging="54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5409A"/>
  </w:style>
  <w:style w:type="paragraph" w:styleId="Default" w:customStyle="1">
    <w:name w:val="Default"/>
    <w:rsid w:val="0045409A"/>
    <w:pPr>
      <w:widowControl w:val="1"/>
      <w:autoSpaceDE w:val="0"/>
      <w:autoSpaceDN w:val="0"/>
      <w:adjustRightInd w:val="0"/>
    </w:pPr>
    <w:rPr>
      <w:rFonts w:ascii="Cambria" w:cs="Cambria" w:hAnsi="Cambria" w:eastAsiaTheme="minorHAnsi"/>
      <w:color w:val="000000"/>
      <w:sz w:val="24"/>
      <w:szCs w:val="24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4D5343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D534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E8481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838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qFormat w:val="1"/>
    <w:rsid w:val="008C18EA"/>
    <w:pPr>
      <w:autoSpaceDE w:val="0"/>
      <w:autoSpaceDN w:val="0"/>
      <w:spacing w:before="119"/>
      <w:ind w:left="198"/>
      <w:jc w:val="both"/>
    </w:pPr>
    <w:rPr>
      <w:rFonts w:ascii="Arial" w:cs="Arial" w:eastAsia="Arial" w:hAnsi="Arial"/>
      <w:lang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8C18EA"/>
    <w:rPr>
      <w:rFonts w:ascii="Arial" w:cs="Arial" w:eastAsia="Arial" w:hAnsi="Aria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2EpNykTC5+TztF6DNzjwQCf05Q==">CgMxLjA4AHIhMW8zVFItRzJsOFQzRkZaMWVjUzFVaTJVRTBiTDlqY1Qw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2023-03-14T13:16:00Z</dcterms:created>
  <dc:creator>Educom</dc:creator>
</cp:coreProperties>
</file>