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3A0D" w14:textId="7D175624" w:rsidR="00842E4F" w:rsidRDefault="00842E4F" w:rsidP="00842E4F">
      <w:pPr>
        <w:widowControl w:val="0"/>
        <w:jc w:val="center"/>
      </w:pPr>
      <w:r>
        <w:rPr>
          <w:noProof/>
          <w:lang w:val="pt-BR" w:eastAsia="pt-BR"/>
        </w:rPr>
        <w:drawing>
          <wp:inline distT="0" distB="0" distL="0" distR="0" wp14:anchorId="1D5BCF4F" wp14:editId="3ECA9733">
            <wp:extent cx="1771650" cy="695325"/>
            <wp:effectExtent l="0" t="0" r="0" b="9525"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EFF15" w14:textId="77777777" w:rsidR="00842E4F" w:rsidRDefault="00842E4F" w:rsidP="00842E4F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PRÓ-REITORIA DE PESQUISA, INOVAÇÃO E PÓS-GRADUAÇÃO</w:t>
      </w:r>
    </w:p>
    <w:p w14:paraId="368C93DC" w14:textId="77777777" w:rsidR="00842E4F" w:rsidRDefault="00842E4F" w:rsidP="00842E4F">
      <w:pPr>
        <w:widowControl w:val="0"/>
        <w:jc w:val="center"/>
        <w:rPr>
          <w:b/>
        </w:rPr>
      </w:pPr>
      <w:r>
        <w:rPr>
          <w:b/>
        </w:rPr>
        <w:t>DIRETORIA DE INOVAÇÃO TECNOLÓGICA</w:t>
      </w:r>
    </w:p>
    <w:p w14:paraId="4A11207C" w14:textId="77777777" w:rsidR="00842E4F" w:rsidRDefault="00842E4F" w:rsidP="00842E4F">
      <w:pPr>
        <w:widowControl w:val="0"/>
        <w:jc w:val="center"/>
        <w:rPr>
          <w:b/>
          <w:sz w:val="24"/>
          <w:szCs w:val="24"/>
        </w:rPr>
      </w:pPr>
    </w:p>
    <w:p w14:paraId="0E180C6B" w14:textId="387C7EF5" w:rsidR="00842E4F" w:rsidRDefault="00842E4F" w:rsidP="00842E4F">
      <w:pPr>
        <w:spacing w:line="23" w:lineRule="atLeas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EDITAL Nº 3</w:t>
      </w:r>
      <w:r>
        <w:rPr>
          <w:rFonts w:eastAsia="Times New Roman"/>
          <w:b/>
          <w:sz w:val="24"/>
          <w:szCs w:val="24"/>
        </w:rPr>
        <w:t>5</w:t>
      </w:r>
      <w:r>
        <w:rPr>
          <w:rFonts w:eastAsia="Times New Roman"/>
          <w:b/>
          <w:sz w:val="24"/>
          <w:szCs w:val="24"/>
        </w:rPr>
        <w:t>/2021</w:t>
      </w:r>
    </w:p>
    <w:p w14:paraId="4BA11067" w14:textId="77777777" w:rsidR="00842E4F" w:rsidRDefault="00842E4F" w:rsidP="00842E4F">
      <w:pPr>
        <w:spacing w:line="23" w:lineRule="atLeas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PROGRAMA INSTITUCIONAL DE APOIO A GESTÃO DA INOVAÇÃO</w:t>
      </w:r>
    </w:p>
    <w:p w14:paraId="7CFF2DB6" w14:textId="77777777" w:rsidR="00842E4F" w:rsidRDefault="00842E4F" w:rsidP="00842E4F">
      <w:pPr>
        <w:widowControl w:val="0"/>
        <w:spacing w:line="23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PROCESSO DE SELEÇÃO DE BOLSISTAS</w:t>
      </w:r>
    </w:p>
    <w:p w14:paraId="64898757" w14:textId="77777777" w:rsidR="00842E4F" w:rsidRDefault="00842E4F" w:rsidP="00842E4F">
      <w:pPr>
        <w:spacing w:line="23" w:lineRule="atLeast"/>
        <w:jc w:val="center"/>
        <w:rPr>
          <w:rFonts w:eastAsia="Times New Roman"/>
          <w:sz w:val="24"/>
          <w:szCs w:val="24"/>
        </w:rPr>
      </w:pPr>
    </w:p>
    <w:p w14:paraId="00AEB11F" w14:textId="77777777" w:rsidR="00842E4F" w:rsidRDefault="00842E4F" w:rsidP="00842E4F">
      <w:pPr>
        <w:spacing w:line="464" w:lineRule="auto"/>
        <w:ind w:left="3527" w:right="3545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ANEXO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II</w:t>
      </w:r>
    </w:p>
    <w:p w14:paraId="04F9FB7C" w14:textId="77777777" w:rsidR="00842E4F" w:rsidRDefault="00842E4F" w:rsidP="00842E4F">
      <w:pPr>
        <w:spacing w:before="9"/>
        <w:ind w:left="406" w:right="42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Declaração</w:t>
      </w:r>
      <w:r>
        <w:rPr>
          <w:rFonts w:ascii="Arial" w:hAnsi="Arial"/>
          <w:b/>
          <w:sz w:val="24"/>
        </w:rPr>
        <w:t xml:space="preserve"> de não </w:t>
      </w:r>
      <w:r>
        <w:rPr>
          <w:rFonts w:ascii="Arial" w:hAnsi="Arial"/>
          <w:b/>
          <w:spacing w:val="-1"/>
          <w:sz w:val="24"/>
        </w:rPr>
        <w:t>beneficiário</w:t>
      </w:r>
      <w:r>
        <w:rPr>
          <w:rFonts w:ascii="Arial" w:hAnsi="Arial"/>
          <w:b/>
          <w:sz w:val="24"/>
        </w:rPr>
        <w:t xml:space="preserve"> de </w:t>
      </w:r>
      <w:r>
        <w:rPr>
          <w:rFonts w:ascii="Arial" w:hAnsi="Arial"/>
          <w:b/>
          <w:spacing w:val="-1"/>
          <w:sz w:val="24"/>
        </w:rPr>
        <w:t>outras bolsas do IFPB</w:t>
      </w:r>
    </w:p>
    <w:p w14:paraId="53170021" w14:textId="77777777" w:rsidR="00842E4F" w:rsidRDefault="00842E4F" w:rsidP="00842E4F">
      <w:pPr>
        <w:spacing w:before="9"/>
        <w:ind w:left="406" w:right="428"/>
        <w:jc w:val="center"/>
        <w:rPr>
          <w:rFonts w:ascii="Arial" w:eastAsia="Arial" w:hAnsi="Arial" w:cs="Arial"/>
          <w:sz w:val="24"/>
          <w:szCs w:val="24"/>
        </w:rPr>
      </w:pPr>
    </w:p>
    <w:p w14:paraId="5C7E14F2" w14:textId="053165B2" w:rsidR="00842E4F" w:rsidRPr="00842E4F" w:rsidRDefault="00842E4F" w:rsidP="00842E4F">
      <w:pPr>
        <w:spacing w:before="9"/>
        <w:ind w:left="406" w:right="42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8"/>
        </w:rPr>
        <w:t>D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C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L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R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A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Ç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Ã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O</w:t>
      </w:r>
    </w:p>
    <w:p w14:paraId="6BF66F2A" w14:textId="77777777" w:rsidR="00842E4F" w:rsidRDefault="00842E4F" w:rsidP="00842E4F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81383A2" w14:textId="5004B0F5" w:rsidR="00842E4F" w:rsidRDefault="00842E4F" w:rsidP="00842E4F">
      <w:pPr>
        <w:pStyle w:val="Corpodetexto"/>
        <w:tabs>
          <w:tab w:val="left" w:pos="4366"/>
          <w:tab w:val="left" w:pos="8271"/>
        </w:tabs>
        <w:spacing w:before="195" w:line="360" w:lineRule="auto"/>
        <w:ind w:right="114"/>
        <w:jc w:val="both"/>
        <w:rPr>
          <w:u w:val="none"/>
          <w:lang w:val="pt-BR"/>
        </w:rPr>
      </w:pPr>
      <w:r>
        <w:rPr>
          <w:u w:val="none"/>
          <w:lang w:val="pt-BR"/>
        </w:rPr>
        <w:t xml:space="preserve">Declaro para os </w:t>
      </w:r>
      <w:r>
        <w:rPr>
          <w:spacing w:val="-1"/>
          <w:u w:val="none"/>
          <w:lang w:val="pt-BR"/>
        </w:rPr>
        <w:t>devidos</w:t>
      </w:r>
      <w:r>
        <w:rPr>
          <w:u w:val="none"/>
          <w:lang w:val="pt-BR"/>
        </w:rPr>
        <w:t xml:space="preserve"> fins, junto</w:t>
      </w:r>
      <w:r>
        <w:rPr>
          <w:spacing w:val="1"/>
          <w:u w:val="none"/>
          <w:lang w:val="pt-BR"/>
        </w:rPr>
        <w:t xml:space="preserve"> </w:t>
      </w:r>
      <w:r>
        <w:rPr>
          <w:u w:val="none"/>
          <w:lang w:val="pt-BR"/>
        </w:rPr>
        <w:t>à</w:t>
      </w:r>
      <w:r>
        <w:rPr>
          <w:spacing w:val="1"/>
          <w:u w:val="none"/>
          <w:lang w:val="pt-BR"/>
        </w:rPr>
        <w:t xml:space="preserve"> </w:t>
      </w:r>
      <w:proofErr w:type="spellStart"/>
      <w:r>
        <w:rPr>
          <w:spacing w:val="-1"/>
          <w:u w:val="none"/>
          <w:lang w:val="pt-BR"/>
        </w:rPr>
        <w:t>Pró-Reitoria</w:t>
      </w:r>
      <w:proofErr w:type="spellEnd"/>
      <w:r>
        <w:rPr>
          <w:u w:val="none"/>
          <w:lang w:val="pt-BR"/>
        </w:rPr>
        <w:t xml:space="preserve"> de </w:t>
      </w:r>
      <w:r>
        <w:rPr>
          <w:spacing w:val="-1"/>
          <w:u w:val="none"/>
          <w:lang w:val="pt-BR"/>
        </w:rPr>
        <w:t>Pesquisa,</w:t>
      </w:r>
      <w:r>
        <w:rPr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Inovação</w:t>
      </w:r>
      <w:r>
        <w:rPr>
          <w:u w:val="none"/>
          <w:lang w:val="pt-BR"/>
        </w:rPr>
        <w:t xml:space="preserve"> e</w:t>
      </w:r>
      <w:r>
        <w:rPr>
          <w:spacing w:val="1"/>
          <w:u w:val="none"/>
          <w:lang w:val="pt-BR"/>
        </w:rPr>
        <w:t xml:space="preserve"> Pós-</w:t>
      </w:r>
      <w:r>
        <w:rPr>
          <w:spacing w:val="64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Graduação</w:t>
      </w:r>
      <w:r>
        <w:rPr>
          <w:spacing w:val="10"/>
          <w:u w:val="none"/>
          <w:lang w:val="pt-BR"/>
        </w:rPr>
        <w:t xml:space="preserve"> </w:t>
      </w:r>
      <w:r>
        <w:rPr>
          <w:u w:val="none"/>
          <w:lang w:val="pt-BR"/>
        </w:rPr>
        <w:t>do</w:t>
      </w:r>
      <w:r>
        <w:rPr>
          <w:spacing w:val="10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Instituto</w:t>
      </w:r>
      <w:r>
        <w:rPr>
          <w:spacing w:val="8"/>
          <w:u w:val="none"/>
          <w:lang w:val="pt-BR"/>
        </w:rPr>
        <w:t xml:space="preserve"> </w:t>
      </w:r>
      <w:r>
        <w:rPr>
          <w:u w:val="none"/>
          <w:lang w:val="pt-BR"/>
        </w:rPr>
        <w:t>Federal</w:t>
      </w:r>
      <w:r>
        <w:rPr>
          <w:spacing w:val="9"/>
          <w:u w:val="none"/>
          <w:lang w:val="pt-BR"/>
        </w:rPr>
        <w:t xml:space="preserve"> </w:t>
      </w:r>
      <w:r>
        <w:rPr>
          <w:u w:val="none"/>
          <w:lang w:val="pt-BR"/>
        </w:rPr>
        <w:t>da</w:t>
      </w:r>
      <w:r>
        <w:rPr>
          <w:spacing w:val="10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Paraíba</w:t>
      </w:r>
      <w:r>
        <w:rPr>
          <w:spacing w:val="75"/>
          <w:u w:val="none"/>
          <w:lang w:val="pt-BR"/>
        </w:rPr>
        <w:t xml:space="preserve"> </w:t>
      </w:r>
      <w:r>
        <w:rPr>
          <w:u w:val="none"/>
          <w:lang w:val="pt-BR"/>
        </w:rPr>
        <w:t xml:space="preserve">(IFPB), </w:t>
      </w:r>
      <w:r>
        <w:rPr>
          <w:spacing w:val="-1"/>
          <w:u w:val="none"/>
          <w:lang w:val="pt-BR"/>
        </w:rPr>
        <w:t xml:space="preserve">que </w:t>
      </w:r>
      <w:r>
        <w:rPr>
          <w:u w:val="none"/>
          <w:lang w:val="pt-BR"/>
        </w:rPr>
        <w:t>eu, _______________________________________________________________,</w:t>
      </w:r>
      <w:r>
        <w:rPr>
          <w:spacing w:val="14"/>
          <w:u w:val="none"/>
          <w:lang w:val="pt-BR"/>
        </w:rPr>
        <w:t xml:space="preserve"> </w:t>
      </w:r>
      <w:r>
        <w:rPr>
          <w:u w:val="none"/>
          <w:lang w:val="pt-BR"/>
        </w:rPr>
        <w:t>aluno(a)</w:t>
      </w:r>
      <w:r>
        <w:rPr>
          <w:spacing w:val="21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regularmente</w:t>
      </w:r>
      <w:r>
        <w:rPr>
          <w:spacing w:val="-2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matriculado(a)</w:t>
      </w:r>
      <w:r>
        <w:rPr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no</w:t>
      </w:r>
      <w:r>
        <w:rPr>
          <w:u w:val="none"/>
          <w:lang w:val="pt-BR"/>
        </w:rPr>
        <w:t xml:space="preserve"> curso</w:t>
      </w:r>
      <w:r>
        <w:rPr>
          <w:spacing w:val="-2"/>
          <w:u w:val="none"/>
          <w:lang w:val="pt-BR"/>
        </w:rPr>
        <w:t xml:space="preserve"> </w:t>
      </w:r>
      <w:r>
        <w:rPr>
          <w:rFonts w:eastAsia="Times New Roman"/>
          <w:u w:val="none"/>
          <w:lang w:val="pt-BR"/>
        </w:rPr>
        <w:t>_____________________________________________</w:t>
      </w:r>
      <w:r>
        <w:rPr>
          <w:u w:val="none"/>
          <w:lang w:val="pt-BR"/>
        </w:rPr>
        <w:t xml:space="preserve">, </w:t>
      </w:r>
      <w:r>
        <w:rPr>
          <w:spacing w:val="46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sob</w:t>
      </w:r>
      <w:r>
        <w:rPr>
          <w:u w:val="none"/>
          <w:lang w:val="pt-BR"/>
        </w:rPr>
        <w:t xml:space="preserve"> </w:t>
      </w:r>
      <w:r>
        <w:rPr>
          <w:spacing w:val="47"/>
          <w:u w:val="none"/>
          <w:lang w:val="pt-BR"/>
        </w:rPr>
        <w:t xml:space="preserve"> </w:t>
      </w:r>
      <w:r>
        <w:rPr>
          <w:u w:val="none"/>
          <w:lang w:val="pt-BR"/>
        </w:rPr>
        <w:t xml:space="preserve">a </w:t>
      </w:r>
      <w:r>
        <w:rPr>
          <w:spacing w:val="44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matrícula</w:t>
      </w:r>
      <w:r>
        <w:rPr>
          <w:u w:val="none"/>
          <w:lang w:val="pt-BR"/>
        </w:rPr>
        <w:t xml:space="preserve"> </w:t>
      </w:r>
      <w:r>
        <w:rPr>
          <w:spacing w:val="46"/>
          <w:u w:val="none"/>
          <w:lang w:val="pt-BR"/>
        </w:rPr>
        <w:t xml:space="preserve"> </w:t>
      </w:r>
      <w:r>
        <w:rPr>
          <w:spacing w:val="2"/>
          <w:u w:val="none"/>
          <w:lang w:val="pt-BR"/>
        </w:rPr>
        <w:t>n</w:t>
      </w:r>
      <w:r>
        <w:rPr>
          <w:rFonts w:ascii="Times New Roman" w:hAnsi="Times New Roman"/>
          <w:spacing w:val="2"/>
          <w:sz w:val="22"/>
          <w:u w:val="none"/>
          <w:lang w:val="pt-BR"/>
        </w:rPr>
        <w:t>º.</w:t>
      </w:r>
      <w:r>
        <w:rPr>
          <w:rFonts w:ascii="Times New Roman" w:hAnsi="Times New Roman"/>
          <w:spacing w:val="2"/>
          <w:sz w:val="22"/>
          <w:u w:color="000000"/>
          <w:lang w:val="pt-BR"/>
        </w:rPr>
        <w:tab/>
      </w:r>
      <w:r>
        <w:rPr>
          <w:rFonts w:ascii="Times New Roman" w:hAnsi="Times New Roman"/>
          <w:sz w:val="22"/>
          <w:u w:val="none"/>
          <w:lang w:val="pt-BR"/>
        </w:rPr>
        <w:t>,</w:t>
      </w:r>
      <w:r>
        <w:rPr>
          <w:rFonts w:ascii="Times New Roman" w:hAnsi="Times New Roman"/>
          <w:spacing w:val="4"/>
          <w:sz w:val="22"/>
          <w:u w:val="none"/>
          <w:lang w:val="pt-BR"/>
        </w:rPr>
        <w:t xml:space="preserve"> </w:t>
      </w:r>
      <w:r>
        <w:rPr>
          <w:spacing w:val="-2"/>
          <w:u w:val="none"/>
          <w:lang w:val="pt-BR"/>
        </w:rPr>
        <w:t>não</w:t>
      </w:r>
      <w:r>
        <w:rPr>
          <w:spacing w:val="28"/>
          <w:u w:val="none"/>
          <w:lang w:val="pt-BR"/>
        </w:rPr>
        <w:t xml:space="preserve"> </w:t>
      </w:r>
      <w:r>
        <w:rPr>
          <w:u w:val="none"/>
          <w:lang w:val="pt-BR"/>
        </w:rPr>
        <w:t xml:space="preserve">sou </w:t>
      </w:r>
      <w:r>
        <w:rPr>
          <w:spacing w:val="-1"/>
          <w:u w:val="none"/>
          <w:lang w:val="pt-BR"/>
        </w:rPr>
        <w:t>beneficiário(a)</w:t>
      </w:r>
      <w:r>
        <w:rPr>
          <w:spacing w:val="16"/>
          <w:u w:val="none"/>
          <w:lang w:val="pt-BR"/>
        </w:rPr>
        <w:t xml:space="preserve"> </w:t>
      </w:r>
      <w:r>
        <w:rPr>
          <w:u w:val="none"/>
          <w:lang w:val="pt-BR"/>
        </w:rPr>
        <w:t>de</w:t>
      </w:r>
      <w:r>
        <w:rPr>
          <w:spacing w:val="17"/>
          <w:u w:val="none"/>
          <w:lang w:val="pt-BR"/>
        </w:rPr>
        <w:t xml:space="preserve"> </w:t>
      </w:r>
      <w:r>
        <w:rPr>
          <w:u w:val="none"/>
          <w:lang w:val="pt-BR"/>
        </w:rPr>
        <w:t>bolsa</w:t>
      </w:r>
      <w:r>
        <w:rPr>
          <w:spacing w:val="15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de</w:t>
      </w:r>
      <w:r>
        <w:rPr>
          <w:spacing w:val="63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monitoria,</w:t>
      </w:r>
      <w:r>
        <w:rPr>
          <w:spacing w:val="12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pesquisa ou extensão</w:t>
      </w:r>
      <w:r>
        <w:rPr>
          <w:spacing w:val="12"/>
          <w:u w:val="none"/>
          <w:lang w:val="pt-BR"/>
        </w:rPr>
        <w:t xml:space="preserve"> </w:t>
      </w:r>
      <w:r>
        <w:rPr>
          <w:u w:val="none"/>
          <w:lang w:val="pt-BR"/>
        </w:rPr>
        <w:t>do</w:t>
      </w:r>
      <w:r>
        <w:rPr>
          <w:spacing w:val="12"/>
          <w:u w:val="none"/>
          <w:lang w:val="pt-BR"/>
        </w:rPr>
        <w:t xml:space="preserve"> </w:t>
      </w:r>
      <w:r>
        <w:rPr>
          <w:u w:val="none"/>
          <w:lang w:val="pt-BR"/>
        </w:rPr>
        <w:t>IFPB,</w:t>
      </w:r>
      <w:r>
        <w:rPr>
          <w:spacing w:val="12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 xml:space="preserve">para fins de obtenção da bolsa </w:t>
      </w:r>
      <w:r w:rsidRPr="00842E4F">
        <w:rPr>
          <w:spacing w:val="-1"/>
          <w:u w:val="none"/>
          <w:lang w:val="pt-BR"/>
        </w:rPr>
        <w:t>ofertada no âmbito do</w:t>
      </w:r>
      <w:r w:rsidRPr="00842E4F">
        <w:rPr>
          <w:spacing w:val="15"/>
          <w:u w:val="none"/>
          <w:lang w:val="pt-BR"/>
        </w:rPr>
        <w:t xml:space="preserve"> </w:t>
      </w:r>
      <w:r w:rsidRPr="00842E4F">
        <w:rPr>
          <w:spacing w:val="-1"/>
          <w:u w:val="none"/>
          <w:lang w:val="pt-BR"/>
        </w:rPr>
        <w:t>Edital 3</w:t>
      </w:r>
      <w:r w:rsidRPr="00842E4F">
        <w:rPr>
          <w:spacing w:val="-1"/>
          <w:u w:val="none"/>
          <w:lang w:val="pt-BR"/>
        </w:rPr>
        <w:t>5</w:t>
      </w:r>
      <w:r w:rsidRPr="00842E4F">
        <w:rPr>
          <w:spacing w:val="-1"/>
          <w:u w:val="none"/>
          <w:lang w:val="pt-BR"/>
        </w:rPr>
        <w:t>/2021</w:t>
      </w:r>
      <w:r w:rsidRPr="00842E4F">
        <w:rPr>
          <w:spacing w:val="13"/>
          <w:u w:val="none"/>
          <w:lang w:val="pt-BR"/>
        </w:rPr>
        <w:t>, bem como, afirmo não possuir mais de uma matrícula nesta instituição.</w:t>
      </w:r>
      <w:r>
        <w:rPr>
          <w:spacing w:val="13"/>
          <w:u w:val="none"/>
          <w:lang w:val="pt-BR"/>
        </w:rPr>
        <w:t xml:space="preserve"> </w:t>
      </w:r>
    </w:p>
    <w:p w14:paraId="4FADD4E9" w14:textId="77777777" w:rsidR="00842E4F" w:rsidRDefault="00842E4F" w:rsidP="00842E4F">
      <w:pPr>
        <w:rPr>
          <w:rFonts w:ascii="Arial" w:eastAsia="Arial" w:hAnsi="Arial" w:cs="Arial"/>
          <w:sz w:val="24"/>
          <w:szCs w:val="24"/>
        </w:rPr>
      </w:pPr>
    </w:p>
    <w:p w14:paraId="5ACDE089" w14:textId="77777777" w:rsidR="00842E4F" w:rsidRDefault="00842E4F" w:rsidP="00842E4F">
      <w:pPr>
        <w:spacing w:before="4"/>
        <w:rPr>
          <w:rFonts w:ascii="Arial" w:eastAsia="Arial" w:hAnsi="Arial" w:cs="Arial"/>
          <w:sz w:val="21"/>
          <w:szCs w:val="21"/>
        </w:rPr>
      </w:pPr>
    </w:p>
    <w:p w14:paraId="272BC535" w14:textId="77777777" w:rsidR="00842E4F" w:rsidRDefault="00842E4F" w:rsidP="00842E4F">
      <w:pPr>
        <w:pStyle w:val="Corpodetexto"/>
        <w:jc w:val="both"/>
        <w:rPr>
          <w:u w:val="none"/>
          <w:lang w:val="pt-BR"/>
        </w:rPr>
      </w:pPr>
      <w:r>
        <w:rPr>
          <w:u w:val="none"/>
          <w:lang w:val="pt-BR"/>
        </w:rPr>
        <w:t>Local</w:t>
      </w:r>
      <w:r>
        <w:rPr>
          <w:spacing w:val="-3"/>
          <w:u w:val="none"/>
          <w:lang w:val="pt-BR"/>
        </w:rPr>
        <w:t xml:space="preserve"> </w:t>
      </w:r>
      <w:r>
        <w:rPr>
          <w:u w:val="none"/>
          <w:lang w:val="pt-BR"/>
        </w:rPr>
        <w:t>e Data</w:t>
      </w:r>
    </w:p>
    <w:p w14:paraId="55394923" w14:textId="77777777" w:rsidR="00842E4F" w:rsidRDefault="00842E4F" w:rsidP="00842E4F">
      <w:pPr>
        <w:rPr>
          <w:rFonts w:ascii="Arial" w:eastAsia="Arial" w:hAnsi="Arial" w:cs="Arial"/>
        </w:rPr>
      </w:pPr>
    </w:p>
    <w:p w14:paraId="11B7971D" w14:textId="77777777" w:rsidR="00842E4F" w:rsidRDefault="00842E4F" w:rsidP="00842E4F">
      <w:pPr>
        <w:rPr>
          <w:rFonts w:ascii="Arial" w:eastAsia="Arial" w:hAnsi="Arial" w:cs="Arial"/>
        </w:rPr>
      </w:pPr>
    </w:p>
    <w:p w14:paraId="4B2CED61" w14:textId="77777777" w:rsidR="00842E4F" w:rsidRDefault="00842E4F" w:rsidP="00842E4F">
      <w:pPr>
        <w:rPr>
          <w:rFonts w:ascii="Arial" w:eastAsia="Arial" w:hAnsi="Arial" w:cs="Arial"/>
        </w:rPr>
      </w:pPr>
    </w:p>
    <w:p w14:paraId="159B84C6" w14:textId="77777777" w:rsidR="00842E4F" w:rsidRDefault="00842E4F" w:rsidP="00842E4F">
      <w:pPr>
        <w:spacing w:before="2"/>
        <w:rPr>
          <w:rFonts w:ascii="Arial" w:eastAsia="Arial" w:hAnsi="Arial" w:cs="Arial"/>
          <w:sz w:val="28"/>
          <w:szCs w:val="28"/>
        </w:rPr>
      </w:pPr>
    </w:p>
    <w:p w14:paraId="0A414DF0" w14:textId="4B10448D" w:rsidR="00842E4F" w:rsidRDefault="00842E4F" w:rsidP="00842E4F">
      <w:pPr>
        <w:spacing w:line="20" w:lineRule="atLeast"/>
        <w:ind w:left="23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4FC595" wp14:editId="215B6A78">
                <wp:extent cx="2550160" cy="10160"/>
                <wp:effectExtent l="1905" t="3175" r="635" b="5715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0160" cy="10160"/>
                          <a:chOff x="0" y="0"/>
                          <a:chExt cx="4016" cy="16"/>
                        </a:xfrm>
                      </wpg:grpSpPr>
                      <wpg:grpSp>
                        <wpg:cNvPr id="3" name="Grupo 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001" cy="2"/>
                            <a:chOff x="8" y="8"/>
                            <a:chExt cx="4001" cy="2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00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01"/>
                                <a:gd name="T2" fmla="+- 0 4008 8"/>
                                <a:gd name="T3" fmla="*/ T2 w 40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1">
                                  <a:moveTo>
                                    <a:pt x="0" y="0"/>
                                  </a:moveTo>
                                  <a:lnTo>
                                    <a:pt x="4000" y="0"/>
                                  </a:lnTo>
                                </a:path>
                              </a:pathLst>
                            </a:custGeom>
                            <a:noFill/>
                            <a:ln w="9601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EF435C" id="Agrupar 2" o:spid="_x0000_s1026" style="width:200.8pt;height:.8pt;mso-position-horizontal-relative:char;mso-position-vertical-relative:line" coordsize="40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/RNQMAAPcHAAAOAAAAZHJzL2Uyb0RvYy54bWysVdtu2zAMfR+wfxD0uKG1naVZa9Qpil6C&#10;Ad1WoNkHKLZ8wWxJk5Q43dePohTHSVcM2JaHgDIpioc8JC+vtl1LNlybRoqMJqcxJVzksmhEldFv&#10;y/uTc0qMZaJgrRQ8o8/c0Kv52zeXvUr5RNayLbgm4ESYtFcZra1VaRSZvOYdM6dScQHKUuqOWTjq&#10;Kio068F710aTOJ5FvdSF0jLnxsDXW6+kc/Rfljy3X8vScEvajEJsFv81/q/cfzS/ZGmlmaqbPITB&#10;/iKKjjUCHh1c3TLLyFo3L1x1Ta6lkaU9zWUXybJsco4YAE0SH6FZaLlWiKVK+0oNaYLUHuXpr93m&#10;XzaPmjRFRieUCNZBia4rvVZMk4lLTq+qFGwWWj2pR+0Rgvgg8+8G1NGx3p0rb0xW/WdZgEO2thKT&#10;sy1151wAbLLFGjwPNeBbS3L4ODk7i5MZlCoHXYIi1iivoZAvbuX1Xbg3BdNwaeYCj1jqn8MQQ0ge&#10;Dx4GaAH+hx38BaCXJEFqHKNz9f1f6KExAOG5Z+AO/TSOE48Cs8/SAfaB+Rj2wYVXUUN3mT2BzL8R&#10;6KlmiiMvjSNHyOB0l8F7zbnrWJIknkJoteOPGZNnpOmVSQ1w7I+0OcjEK4kb8gAZXBu74BKJxzYP&#10;xiKdqgIkpHMRaL8EzpVdC93//oTE5JyE0lSDAVTGG7yLyDImPcFqBXc7L9BGIy9g8RtHwLW9o8nI&#10;EYQ9BMbqXaz5VoRgQSLMTdYY+0lJ4zpiCYHtGgk8gJED9ootvH1s6++EJzSMzONhqSmBYbnyVFXM&#10;usjcE04kfUYxD+5DJzd8KVFlj3oVHtlrWzG2guuQ+1FUXg033APYysOjLtZRQYW8b9oWS9AKF8rF&#10;DPuhUzDRjKgwTUa2TeHsXGBGV6ubVpMNcxsBf2FcHJjB5BUF+q05K+6CbFnTehniaCHNMFw8a904&#10;MelKFs/AYC39noG9CEIt9U9KetgxENKPNdOckvaTgB68SKZTt5TwMD37OIGDHmtWYw0TObjKqKXA&#10;ASfeWL/I1ko3VQ0vJQhXyGsYuGXjiI7x+ajCAcYASmFMBxm2C0gH62t8Rqv9vp7/AgAA//8DAFBL&#10;AwQUAAYACAAAACEADOdLQNoAAAADAQAADwAAAGRycy9kb3ducmV2LnhtbEyPT0vDQBDF74LfYRnB&#10;m93EP0FiNqUU9VQEW0G8TbPTJDQ7G7LbJP32jl708mB4j/d+Uyxn16mRhtB6NpAuElDElbct1wY+&#10;di83j6BCRLbYeSYDZwqwLC8vCsytn/idxm2slZRwyNFAE2Ofax2qhhyGhe+JxTv4wWGUc6i1HXCS&#10;ctfp2yTJtMOWZaHBntYNVcftyRl4nXBa3aXP4+Z4WJ+/dg9vn5uUjLm+mldPoCLN8S8MP/iCDqUw&#10;7f2JbVCdAXkk/qp490magdpLKANdFvo/e/kNAAD//wMAUEsBAi0AFAAGAAgAAAAhALaDOJL+AAAA&#10;4QEAABMAAAAAAAAAAAAAAAAAAAAAAFtDb250ZW50X1R5cGVzXS54bWxQSwECLQAUAAYACAAAACEA&#10;OP0h/9YAAACUAQAACwAAAAAAAAAAAAAAAAAvAQAAX3JlbHMvLnJlbHNQSwECLQAUAAYACAAAACEA&#10;Qw6/0TUDAAD3BwAADgAAAAAAAAAAAAAAAAAuAgAAZHJzL2Uyb0RvYy54bWxQSwECLQAUAAYACAAA&#10;ACEADOdLQNoAAAADAQAADwAAAAAAAAAAAAAAAACPBQAAZHJzL2Rvd25yZXYueG1sUEsFBgAAAAAE&#10;AAQA8wAAAJYGAAAAAA==&#10;">
                <v:group id="Grupo 10" o:spid="_x0000_s1027" style="position:absolute;left:8;top:8;width:4001;height:2" coordorigin="8,8" coordsize="4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left:8;top:8;width:4001;height:2;visibility:visible;mso-wrap-style:square;v-text-anchor:top" coordsize="40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8QmwwAAANoAAAAPAAAAZHJzL2Rvd25yZXYueG1sRI9Ba8JA&#10;FITvgv9heYK3ulGCLamrFEGwF0OjpddH9pnEZt/G7NaN/75bKHgcZuYbZrUZTCtu1LvGsoL5LAFB&#10;XFrdcKXgdNw9vYBwHllja5kU3MnBZj0erTDTNvAH3QpfiQhhl6GC2vsuk9KVNRl0M9sRR+9se4M+&#10;yr6SuscQ4aaViyRZSoMNx4UaO9rWVH4XP0YBfV3vl3Qn358pXD+bkB7ynA5KTSfD2ysIT4N/hP/b&#10;e60ghb8r8QbI9S8AAAD//wMAUEsBAi0AFAAGAAgAAAAhANvh9svuAAAAhQEAABMAAAAAAAAAAAAA&#10;AAAAAAAAAFtDb250ZW50X1R5cGVzXS54bWxQSwECLQAUAAYACAAAACEAWvQsW78AAAAVAQAACwAA&#10;AAAAAAAAAAAAAAAfAQAAX3JlbHMvLnJlbHNQSwECLQAUAAYACAAAACEALq/EJsMAAADaAAAADwAA&#10;AAAAAAAAAAAAAAAHAgAAZHJzL2Rvd25yZXYueG1sUEsFBgAAAAADAAMAtwAAAPcCAAAAAA==&#10;" path="m,l4000,e" filled="f" strokeweight=".26669mm">
                    <v:path arrowok="t" o:connecttype="custom" o:connectlocs="0,0;4000,0" o:connectangles="0,0"/>
                  </v:shape>
                </v:group>
                <w10:anchorlock/>
              </v:group>
            </w:pict>
          </mc:Fallback>
        </mc:AlternateContent>
      </w:r>
    </w:p>
    <w:p w14:paraId="0657B7E6" w14:textId="77777777" w:rsidR="00842E4F" w:rsidRDefault="00842E4F" w:rsidP="00842E4F">
      <w:pPr>
        <w:pStyle w:val="Corpodetexto"/>
        <w:spacing w:line="265" w:lineRule="exact"/>
        <w:ind w:left="406" w:right="424"/>
        <w:jc w:val="center"/>
        <w:rPr>
          <w:u w:val="none"/>
          <w:lang w:val="pt-BR"/>
        </w:rPr>
      </w:pPr>
      <w:r>
        <w:rPr>
          <w:u w:val="none"/>
          <w:lang w:val="pt-BR"/>
        </w:rPr>
        <w:t>Nome</w:t>
      </w:r>
      <w:r>
        <w:rPr>
          <w:spacing w:val="-2"/>
          <w:u w:val="none"/>
          <w:lang w:val="pt-BR"/>
        </w:rPr>
        <w:t xml:space="preserve"> </w:t>
      </w:r>
      <w:r>
        <w:rPr>
          <w:u w:val="none"/>
          <w:lang w:val="pt-BR"/>
        </w:rPr>
        <w:t>do</w:t>
      </w:r>
      <w:r>
        <w:rPr>
          <w:spacing w:val="-2"/>
          <w:u w:val="none"/>
          <w:lang w:val="pt-BR"/>
        </w:rPr>
        <w:t xml:space="preserve"> </w:t>
      </w:r>
      <w:r>
        <w:rPr>
          <w:spacing w:val="-1"/>
          <w:u w:val="none"/>
          <w:lang w:val="pt-BR"/>
        </w:rPr>
        <w:t>discente</w:t>
      </w:r>
    </w:p>
    <w:p w14:paraId="6E369F82" w14:textId="77777777" w:rsidR="00842E4F" w:rsidRDefault="00842E4F" w:rsidP="00842E4F">
      <w:pPr>
        <w:spacing w:line="236" w:lineRule="auto"/>
        <w:ind w:left="1540" w:firstLineChars="150" w:firstLine="345"/>
        <w:rPr>
          <w:rFonts w:eastAsia="Times New Roman"/>
          <w:sz w:val="23"/>
          <w:szCs w:val="23"/>
        </w:rPr>
      </w:pPr>
    </w:p>
    <w:p w14:paraId="40923DD4" w14:textId="77777777" w:rsidR="00842E4F" w:rsidRDefault="00842E4F" w:rsidP="00842E4F">
      <w:pPr>
        <w:spacing w:line="236" w:lineRule="auto"/>
        <w:ind w:left="1540" w:firstLineChars="150" w:firstLine="345"/>
        <w:rPr>
          <w:rFonts w:eastAsia="Times New Roman"/>
          <w:sz w:val="23"/>
          <w:szCs w:val="23"/>
        </w:rPr>
      </w:pPr>
    </w:p>
    <w:p w14:paraId="455AD4BE" w14:textId="77777777" w:rsidR="00842E4F" w:rsidRDefault="00842E4F" w:rsidP="00842E4F">
      <w:pPr>
        <w:spacing w:line="236" w:lineRule="auto"/>
        <w:ind w:left="1540" w:firstLineChars="150" w:firstLine="345"/>
        <w:rPr>
          <w:rFonts w:eastAsia="Times New Roman"/>
          <w:sz w:val="23"/>
          <w:szCs w:val="23"/>
        </w:rPr>
      </w:pPr>
    </w:p>
    <w:p w14:paraId="48A057FC" w14:textId="77777777" w:rsidR="00842E4F" w:rsidRPr="00DC6393" w:rsidRDefault="00842E4F" w:rsidP="00842E4F">
      <w:pPr>
        <w:spacing w:line="236" w:lineRule="auto"/>
        <w:ind w:leftChars="-344" w:left="2" w:hangingChars="299" w:hanging="690"/>
        <w:jc w:val="center"/>
        <w:rPr>
          <w:rFonts w:eastAsia="Times New Roman"/>
          <w:b/>
          <w:bCs/>
          <w:sz w:val="23"/>
          <w:szCs w:val="23"/>
        </w:rPr>
      </w:pPr>
      <w:r w:rsidRPr="00DC6393">
        <w:rPr>
          <w:rFonts w:eastAsia="Times New Roman"/>
          <w:b/>
          <w:bCs/>
          <w:sz w:val="23"/>
          <w:szCs w:val="23"/>
          <w:highlight w:val="yellow"/>
        </w:rPr>
        <w:t>OBSERVAÇÃO: ESTE ANEXO SE APLICA EXCLUSAMENTE AO</w:t>
      </w:r>
      <w:r>
        <w:rPr>
          <w:rFonts w:eastAsia="Times New Roman"/>
          <w:b/>
          <w:bCs/>
          <w:sz w:val="23"/>
          <w:szCs w:val="23"/>
          <w:highlight w:val="yellow"/>
        </w:rPr>
        <w:t>S</w:t>
      </w:r>
      <w:r w:rsidRPr="00DC6393">
        <w:rPr>
          <w:rFonts w:eastAsia="Times New Roman"/>
          <w:b/>
          <w:bCs/>
          <w:sz w:val="23"/>
          <w:szCs w:val="23"/>
          <w:highlight w:val="yellow"/>
        </w:rPr>
        <w:t xml:space="preserve"> PERFI</w:t>
      </w:r>
      <w:r w:rsidRPr="005E0973">
        <w:rPr>
          <w:rFonts w:eastAsia="Times New Roman"/>
          <w:b/>
          <w:bCs/>
          <w:sz w:val="23"/>
          <w:szCs w:val="23"/>
          <w:highlight w:val="yellow"/>
        </w:rPr>
        <w:t>S</w:t>
      </w:r>
      <w:r w:rsidRPr="00DC6393">
        <w:rPr>
          <w:rFonts w:eastAsia="Times New Roman"/>
          <w:b/>
          <w:bCs/>
          <w:sz w:val="23"/>
          <w:szCs w:val="23"/>
          <w:highlight w:val="yellow"/>
        </w:rPr>
        <w:t xml:space="preserve"> </w:t>
      </w:r>
      <w:r w:rsidRPr="005E0973">
        <w:rPr>
          <w:rFonts w:eastAsia="Times New Roman"/>
          <w:b/>
          <w:bCs/>
          <w:sz w:val="23"/>
          <w:szCs w:val="23"/>
          <w:highlight w:val="yellow"/>
        </w:rPr>
        <w:t>II E III</w:t>
      </w:r>
    </w:p>
    <w:p w14:paraId="4A5C4C04" w14:textId="77777777" w:rsidR="00842E4F" w:rsidRDefault="00842E4F" w:rsidP="00842E4F">
      <w:pPr>
        <w:spacing w:line="236" w:lineRule="auto"/>
        <w:ind w:left="1540" w:firstLineChars="150" w:firstLine="345"/>
        <w:rPr>
          <w:rFonts w:eastAsia="Times New Roman"/>
          <w:sz w:val="23"/>
          <w:szCs w:val="23"/>
        </w:rPr>
      </w:pPr>
    </w:p>
    <w:p w14:paraId="362A2A9B" w14:textId="77777777" w:rsidR="00842E4F" w:rsidRDefault="00842E4F"/>
    <w:sectPr w:rsidR="00842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4F"/>
    <w:rsid w:val="0084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AFD10D"/>
  <w15:chartTrackingRefBased/>
  <w15:docId w15:val="{BB6137DE-3B22-4E48-8CBF-5FF60495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4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uiPriority w:val="1"/>
    <w:rsid w:val="00842E4F"/>
    <w:rPr>
      <w:rFonts w:ascii="Arial" w:eastAsia="Arial" w:hAnsi="Arial"/>
      <w:sz w:val="24"/>
      <w:szCs w:val="24"/>
      <w:u w:val="single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42E4F"/>
    <w:pPr>
      <w:widowControl w:val="0"/>
      <w:ind w:left="102"/>
    </w:pPr>
    <w:rPr>
      <w:rFonts w:ascii="Arial" w:eastAsia="Arial" w:hAnsi="Arial" w:cstheme="minorBidi"/>
      <w:sz w:val="24"/>
      <w:szCs w:val="24"/>
      <w:u w:val="single"/>
      <w:lang w:val="en-US"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42E4F"/>
    <w:rPr>
      <w:rFonts w:ascii="Times New Roman" w:eastAsia="SimSu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valdecir moreno</dc:creator>
  <cp:keywords/>
  <dc:description/>
  <cp:lastModifiedBy>valdecir moreno</cp:lastModifiedBy>
  <cp:revision>1</cp:revision>
  <dcterms:created xsi:type="dcterms:W3CDTF">2021-08-27T22:49:00Z</dcterms:created>
  <dcterms:modified xsi:type="dcterms:W3CDTF">2021-08-27T22:50:00Z</dcterms:modified>
</cp:coreProperties>
</file>